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>第１号様式（第１条関係）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</w:p>
    <w:p w:rsidR="00BE530A" w:rsidRDefault="00BE530A">
      <w:pPr>
        <w:adjustRightInd/>
        <w:spacing w:line="274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</w:rPr>
        <w:t>蜜　蜂　飼　育　届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z w:val="20"/>
          <w:szCs w:val="20"/>
        </w:rPr>
        <w:t xml:space="preserve"> </w:t>
      </w:r>
    </w:p>
    <w:p w:rsidR="00BE530A" w:rsidRDefault="00BE530A">
      <w:pPr>
        <w:wordWrap w:val="0"/>
        <w:adjustRightInd/>
        <w:spacing w:line="274" w:lineRule="exact"/>
        <w:jc w:val="right"/>
        <w:rPr>
          <w:rFonts w:ascii="ＭＳ 明朝" w:cs="Times New Roman"/>
          <w:spacing w:val="8"/>
        </w:rPr>
      </w:pPr>
      <w:r>
        <w:rPr>
          <w:rFonts w:ascii="ＭＳ 明朝" w:hint="eastAsia"/>
          <w:spacing w:val="-2"/>
          <w:sz w:val="20"/>
          <w:szCs w:val="20"/>
        </w:rPr>
        <w:t xml:space="preserve">年　　　　月　　　　日　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z w:val="20"/>
          <w:szCs w:val="20"/>
        </w:rPr>
        <w:t xml:space="preserve"> 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2"/>
          <w:sz w:val="20"/>
          <w:szCs w:val="20"/>
        </w:rPr>
        <w:t xml:space="preserve">　　京都府知事　</w:t>
      </w:r>
      <w:r w:rsidR="00024F5B">
        <w:rPr>
          <w:rFonts w:ascii="ＭＳ 明朝" w:hint="eastAsia"/>
          <w:spacing w:val="-2"/>
          <w:sz w:val="20"/>
          <w:szCs w:val="20"/>
        </w:rPr>
        <w:t xml:space="preserve">　　　　</w:t>
      </w:r>
      <w:r>
        <w:rPr>
          <w:rFonts w:ascii="ＭＳ 明朝" w:hint="eastAsia"/>
          <w:spacing w:val="-2"/>
          <w:sz w:val="20"/>
          <w:szCs w:val="20"/>
        </w:rPr>
        <w:t xml:space="preserve">　様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z w:val="20"/>
          <w:szCs w:val="20"/>
        </w:rPr>
        <w:t xml:space="preserve"> 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2"/>
          <w:sz w:val="20"/>
          <w:szCs w:val="20"/>
        </w:rPr>
        <w:t xml:space="preserve">　　　　　　　　　　　　　　　　　　　　　　　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pacing w:val="-2"/>
          <w:sz w:val="20"/>
          <w:szCs w:val="20"/>
        </w:rPr>
        <w:t>住　所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2"/>
          <w:sz w:val="20"/>
          <w:szCs w:val="20"/>
        </w:rPr>
        <w:t xml:space="preserve">　　　　　　　　　　　　　　　　　　　　　届出者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pacing w:val="-2"/>
          <w:sz w:val="20"/>
          <w:szCs w:val="20"/>
        </w:rPr>
        <w:t xml:space="preserve">氏　名　　</w:t>
      </w:r>
      <w:r>
        <w:rPr>
          <w:rFonts w:ascii="ＭＳ 明朝" w:hAnsi="ＭＳ 明朝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     </w:t>
      </w: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rFonts w:cs="Times New Roman"/>
          <w:sz w:val="20"/>
          <w:szCs w:val="20"/>
        </w:rPr>
        <w:t xml:space="preserve">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  <w:sz w:val="20"/>
          <w:szCs w:val="2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3"/>
          <w:szCs w:val="13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  <w:sz w:val="20"/>
          <w:szCs w:val="20"/>
        </w:rPr>
        <w:t>○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0"/>
          <w:szCs w:val="20"/>
        </w:rPr>
        <w:t xml:space="preserve"> </w:t>
      </w:r>
    </w:p>
    <w:p w:rsidR="00BE530A" w:rsidRDefault="00EF5A0C">
      <w:pPr>
        <w:adjustRightInd/>
        <w:spacing w:line="274" w:lineRule="exact"/>
        <w:jc w:val="center"/>
        <w:rPr>
          <w:rFonts w:ascii="ＭＳ 明朝" w:cs="Times New Roman"/>
          <w:spacing w:val="8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44450</wp:posOffset>
                </wp:positionV>
                <wp:extent cx="2352675" cy="3333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77A4A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8.5pt;margin-top:3.5pt;width:185.2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k/iAIAAGAFAAAOAAAAZHJzL2Uyb0RvYy54bWysVM1uEzEQviPxDpbvdJM0bSHqpopaFSFV&#10;bUWLena8dmJhe4ztZBNuPffII4DEg1W8B2PvbhIFJAQiB2dm5/+bn9OzldFkKXxQYEvaP+hRIiyH&#10;StlZST/cX756TUmIzFZMgxUlXYtAz8YvX5zWbiQGMAddCU/QiQ2j2pV0HqMbFUXgc2FYOAAnLAol&#10;eMMisn5WVJ7V6N3oYtDrHRc1+Mp54CIE/HrRCOk4+5dS8HgjZRCR6JJibjG/Pr/T9BbjUzaaeebm&#10;irdpsH/IwjBlMejG1QWLjCy8+sWVUdxDABkPOJgCpFRc5Bqwmn5vr5q7OXMi14LgBLeBKfw/t/x6&#10;eeuJqko6pMQygy368e378+PT8+PX58cvZJgQql0YoeKdu/UtF5BM5a6kN+kfCyGrjOp6g6pYRcLx&#10;4+DwaHB8ckQJR9kh/pBGN8XW2vkQ3wowJBElnXrGP4p4y5TPmLLlVYiNRaeZYmqb3gBaVZdK68yk&#10;sRHn2pMlw4bHVb+NtKOFcZNlkYpqyshUXGvReH0vJAKCifdz9DyKW5+Mc2Fj51db1E5mEjPYGPb+&#10;bNjqJ1ORx/RvjDcWOTLYuDE2ykID2l7aWyhko98h0NSdIJhCtcZZ8NAsSXD8UmE/rljAVnjcCtwf&#10;3PR4g4/UUJcUWoqSOfjPv/ue9HFYUUpJjVtW0vBpwbygRL+zOMZv+sNhWsvMDI9OBsj4Xcl0V2IX&#10;5hywr328KY5nMulH3ZHSg3nAgzBJUVHELMfYJeXRd8x5bLYfTwoXk0lWw1V0LF7ZO8e7rqdBu189&#10;MO/aoYw4ztfQbSQb7Q1lo5v6YWGyiCBVntgtri3euMZ59NuTk+7ELp+1todx/BMAAP//AwBQSwME&#10;FAAGAAgAAAAhAAlXQ5PfAAAACAEAAA8AAABkcnMvZG93bnJldi54bWxMj8FOwzAQRO9I/IO1SFwq&#10;6oBIWodsKkTFAYkiUfgA19nGEfE6it028PW4JziNVrOaeVOtJteLI42h84xwO89AEBvfdNwifH48&#10;3yxBhKi50b1nQvimAKv68qLSZeNP/E7HbWxFCuFQagQb41BKGYwlp8PcD8TJ2/vR6ZjOsZXNqE8p&#10;3PXyLssK6XTHqcHqgZ4sma/twSHQq1Wzwm9maj29qR+zlt2L2SNeX02PDyAiTfHvGc74CR3qxLTz&#10;B26C6BHu1SJtiQhnSf6yWOQgdgi5ykHWlfw/oP4FAAD//wMAUEsBAi0AFAAGAAgAAAAhALaDOJL+&#10;AAAA4QEAABMAAAAAAAAAAAAAAAAAAAAAAFtDb250ZW50X1R5cGVzXS54bWxQSwECLQAUAAYACAAA&#10;ACEAOP0h/9YAAACUAQAACwAAAAAAAAAAAAAAAAAvAQAAX3JlbHMvLnJlbHNQSwECLQAUAAYACAAA&#10;ACEAHW+ZP4gCAABgBQAADgAAAAAAAAAAAAAAAAAuAgAAZHJzL2Uyb0RvYy54bWxQSwECLQAUAAYA&#10;CAAAACEACVdDk98AAAAIAQAADwAAAAAAAAAAAAAAAADiBAAAZHJzL2Rvd25yZXYueG1sUEsFBgAA&#10;AAAEAAQA8wAAAO4FAAAAAA==&#10;" strokecolor="black [3213]"/>
            </w:pict>
          </mc:Fallback>
        </mc:AlternateContent>
      </w:r>
      <w:r w:rsidR="00BE530A">
        <w:rPr>
          <w:rFonts w:ascii="ＭＳ 明朝" w:hAnsi="ＭＳ 明朝"/>
          <w:sz w:val="20"/>
          <w:szCs w:val="20"/>
        </w:rPr>
        <w:t xml:space="preserve"> </w:t>
      </w:r>
      <w:r w:rsidR="00BE530A">
        <w:rPr>
          <w:rFonts w:ascii="ＭＳ 明朝" w:hint="eastAsia"/>
          <w:spacing w:val="-2"/>
          <w:sz w:val="20"/>
          <w:szCs w:val="20"/>
        </w:rPr>
        <w:t xml:space="preserve">　　　　　　　　　　　　　　</w:t>
      </w:r>
      <w:r w:rsidR="00BE530A"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BE530A">
        <w:rPr>
          <w:rFonts w:ascii="ＭＳ 明朝" w:hint="eastAsia"/>
          <w:spacing w:val="-2"/>
          <w:sz w:val="16"/>
          <w:szCs w:val="16"/>
        </w:rPr>
        <w:t>法人にあっては、名称及び代表者の氏名</w:t>
      </w:r>
    </w:p>
    <w:p w:rsidR="00BE530A" w:rsidRDefault="00BE530A" w:rsidP="00451A5B">
      <w:pPr>
        <w:adjustRightInd/>
        <w:spacing w:line="274" w:lineRule="exact"/>
        <w:jc w:val="center"/>
        <w:rPr>
          <w:rFonts w:ascii="ＭＳ 明朝" w:cs="Times New Roman"/>
          <w:spacing w:val="8"/>
        </w:rPr>
      </w:pPr>
      <w:r>
        <w:rPr>
          <w:rFonts w:ascii="ＭＳ 明朝" w:hAnsi="ＭＳ 明朝"/>
          <w:spacing w:val="-2"/>
          <w:sz w:val="16"/>
          <w:szCs w:val="16"/>
        </w:rPr>
        <w:t xml:space="preserve"> </w:t>
      </w:r>
      <w:r w:rsidR="00963B1F">
        <w:rPr>
          <w:rFonts w:ascii="ＭＳ 明朝" w:hint="eastAsia"/>
          <w:spacing w:val="-2"/>
          <w:sz w:val="16"/>
          <w:szCs w:val="16"/>
        </w:rPr>
        <w:t xml:space="preserve">　　　　　　　　　　　　</w:t>
      </w:r>
      <w:r w:rsidR="00EF5A0C">
        <w:rPr>
          <w:rFonts w:ascii="ＭＳ 明朝" w:hint="eastAsia"/>
          <w:spacing w:val="-2"/>
          <w:sz w:val="16"/>
          <w:szCs w:val="16"/>
        </w:rPr>
        <w:t xml:space="preserve">　　</w:t>
      </w:r>
      <w:r>
        <w:rPr>
          <w:rFonts w:ascii="ＭＳ 明朝" w:hint="eastAsia"/>
          <w:spacing w:val="-2"/>
          <w:sz w:val="16"/>
          <w:szCs w:val="16"/>
        </w:rPr>
        <w:t>並びに主たる事務所の所在地</w:t>
      </w:r>
      <w:r>
        <w:rPr>
          <w:rFonts w:ascii="ＭＳ 明朝" w:hAnsi="ＭＳ 明朝"/>
          <w:spacing w:val="-2"/>
          <w:sz w:val="16"/>
          <w:szCs w:val="16"/>
        </w:rPr>
        <w:t xml:space="preserve">   </w:t>
      </w:r>
      <w:r>
        <w:rPr>
          <w:rFonts w:ascii="ＭＳ 明朝" w:hAnsi="ＭＳ 明朝"/>
          <w:sz w:val="20"/>
          <w:szCs w:val="20"/>
        </w:rPr>
        <w:t xml:space="preserve">  </w:t>
      </w:r>
      <w:r>
        <w:rPr>
          <w:rFonts w:ascii="ＭＳ 明朝" w:hint="eastAsia"/>
          <w:spacing w:val="-2"/>
          <w:sz w:val="20"/>
          <w:szCs w:val="20"/>
        </w:rPr>
        <w:t xml:space="preserve">　　　　　　</w:t>
      </w:r>
    </w:p>
    <w:p w:rsidR="00451A5B" w:rsidRPr="00451A5B" w:rsidRDefault="00451A5B" w:rsidP="00451A5B">
      <w:pPr>
        <w:adjustRightInd/>
        <w:spacing w:line="274" w:lineRule="exact"/>
        <w:jc w:val="center"/>
        <w:rPr>
          <w:rFonts w:ascii="ＭＳ 明朝" w:cs="Times New Roman"/>
          <w:spacing w:val="8"/>
        </w:rPr>
      </w:pP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2"/>
          <w:sz w:val="20"/>
          <w:szCs w:val="20"/>
        </w:rPr>
        <w:t xml:space="preserve">　　　　　　　　　　　　　　　　　　　　　　　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pacing w:val="-2"/>
          <w:sz w:val="20"/>
          <w:szCs w:val="20"/>
        </w:rPr>
        <w:t>連絡先</w:t>
      </w:r>
      <w:r w:rsidR="008B43E7">
        <w:rPr>
          <w:rFonts w:ascii="ＭＳ 明朝" w:hint="eastAsia"/>
          <w:spacing w:val="-2"/>
          <w:sz w:val="20"/>
          <w:szCs w:val="20"/>
        </w:rPr>
        <w:t xml:space="preserve">　</w:t>
      </w:r>
      <w:r w:rsidR="008B43E7" w:rsidRPr="008B43E7">
        <w:rPr>
          <w:rFonts w:ascii="ＭＳ 明朝" w:hint="eastAsia"/>
          <w:spacing w:val="-2"/>
          <w:sz w:val="20"/>
          <w:szCs w:val="20"/>
          <w:u w:val="single"/>
        </w:rPr>
        <w:t xml:space="preserve">　　　　　　　　　　　　　　　　　</w:t>
      </w:r>
      <w:r w:rsidR="008B43E7">
        <w:rPr>
          <w:rFonts w:ascii="ＭＳ 明朝" w:hint="eastAsia"/>
          <w:spacing w:val="-2"/>
          <w:sz w:val="20"/>
          <w:szCs w:val="20"/>
          <w:u w:val="single"/>
        </w:rPr>
        <w:t xml:space="preserve">　</w:t>
      </w:r>
    </w:p>
    <w:p w:rsidR="00BE530A" w:rsidRDefault="00BE530A">
      <w:pPr>
        <w:adjustRightInd/>
        <w:spacing w:line="274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                               </w:t>
      </w:r>
    </w:p>
    <w:p w:rsidR="00451A5B" w:rsidRDefault="00451A5B">
      <w:pPr>
        <w:adjustRightInd/>
        <w:spacing w:line="274" w:lineRule="exact"/>
        <w:rPr>
          <w:rFonts w:ascii="ＭＳ 明朝" w:cs="Times New Roman"/>
          <w:spacing w:val="8"/>
        </w:rPr>
      </w:pP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pacing w:val="-2"/>
          <w:sz w:val="20"/>
          <w:szCs w:val="20"/>
        </w:rPr>
        <w:t xml:space="preserve">　　蜜蜂の飼育を行いますので、養蜂振興法第３条第１項の規定により、下記のとおり届け出ます。　　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</w:p>
    <w:p w:rsidR="00BE530A" w:rsidRDefault="00BE530A">
      <w:pPr>
        <w:adjustRightInd/>
        <w:spacing w:line="274" w:lineRule="exact"/>
        <w:ind w:left="4592" w:hanging="4592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-2"/>
          <w:sz w:val="20"/>
          <w:szCs w:val="20"/>
        </w:rPr>
        <w:t>記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z w:val="20"/>
          <w:szCs w:val="20"/>
        </w:rPr>
        <w:t xml:space="preserve">  </w:t>
      </w:r>
      <w:r w:rsidR="00024F5B">
        <w:rPr>
          <w:rFonts w:ascii="ＭＳ 明朝" w:hint="eastAsia"/>
          <w:spacing w:val="-2"/>
          <w:sz w:val="20"/>
          <w:szCs w:val="20"/>
        </w:rPr>
        <w:t xml:space="preserve">１　蜜蜂飼育状況（　　　　年　　月　　</w:t>
      </w:r>
      <w:r>
        <w:rPr>
          <w:rFonts w:ascii="ＭＳ 明朝" w:hint="eastAsia"/>
          <w:spacing w:val="-2"/>
          <w:sz w:val="20"/>
          <w:szCs w:val="20"/>
        </w:rPr>
        <w:t>日現在）</w:t>
      </w:r>
      <w:r>
        <w:rPr>
          <w:rFonts w:ascii="ＭＳ 明朝" w:hAnsi="ＭＳ 明朝"/>
          <w:sz w:val="20"/>
          <w:szCs w:val="20"/>
        </w:rPr>
        <w:t xml:space="preserve">                            </w:t>
      </w:r>
      <w:r>
        <w:rPr>
          <w:rFonts w:ascii="ＭＳ 明朝" w:hint="eastAsia"/>
          <w:spacing w:val="-2"/>
          <w:sz w:val="20"/>
          <w:szCs w:val="20"/>
        </w:rPr>
        <w:t xml:space="preserve">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3"/>
        <w:gridCol w:w="5868"/>
        <w:gridCol w:w="3624"/>
      </w:tblGrid>
      <w:tr w:rsidR="00BE530A" w:rsidTr="0046516E">
        <w:tc>
          <w:tcPr>
            <w:tcW w:w="57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Pr="00451A5B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>飼　育　の　場　所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-2"/>
                <w:sz w:val="20"/>
                <w:szCs w:val="20"/>
              </w:rPr>
              <w:t>飼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-2"/>
                <w:sz w:val="20"/>
                <w:szCs w:val="20"/>
              </w:rPr>
              <w:t>育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-2"/>
                <w:sz w:val="20"/>
                <w:szCs w:val="20"/>
              </w:rPr>
              <w:t>蜂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-2"/>
                <w:sz w:val="20"/>
                <w:szCs w:val="20"/>
              </w:rPr>
              <w:t>群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-2"/>
                <w:sz w:val="20"/>
                <w:szCs w:val="20"/>
              </w:rPr>
              <w:t>数</w:t>
            </w:r>
          </w:p>
        </w:tc>
      </w:tr>
      <w:tr w:rsidR="00BE530A" w:rsidTr="0046516E">
        <w:tc>
          <w:tcPr>
            <w:tcW w:w="57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E530A" w:rsidRDefault="00BE53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EF5A0C" w:rsidRDefault="00EF5A0C">
      <w:pPr>
        <w:adjustRightInd/>
        <w:spacing w:line="274" w:lineRule="exact"/>
        <w:rPr>
          <w:rFonts w:ascii="ＭＳ 明朝" w:hAnsi="ＭＳ 明朝"/>
          <w:sz w:val="20"/>
          <w:szCs w:val="20"/>
        </w:rPr>
      </w:pP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z w:val="20"/>
          <w:szCs w:val="20"/>
        </w:rPr>
        <w:t xml:space="preserve">  </w:t>
      </w:r>
      <w:r>
        <w:rPr>
          <w:rFonts w:ascii="ＭＳ 明朝" w:hint="eastAsia"/>
          <w:spacing w:val="-2"/>
          <w:sz w:val="20"/>
          <w:szCs w:val="20"/>
        </w:rPr>
        <w:t>２</w:t>
      </w:r>
      <w:r>
        <w:rPr>
          <w:rFonts w:ascii="ＭＳ 明朝" w:hAnsi="ＭＳ 明朝"/>
          <w:sz w:val="20"/>
          <w:szCs w:val="20"/>
        </w:rPr>
        <w:t xml:space="preserve"> </w:t>
      </w:r>
      <w:r w:rsidR="00024F5B">
        <w:rPr>
          <w:rFonts w:ascii="ＭＳ 明朝" w:hint="eastAsia"/>
          <w:spacing w:val="-2"/>
          <w:sz w:val="20"/>
          <w:szCs w:val="20"/>
        </w:rPr>
        <w:t xml:space="preserve">　　　　</w:t>
      </w:r>
      <w:r>
        <w:rPr>
          <w:rFonts w:ascii="ＭＳ 明朝" w:hint="eastAsia"/>
          <w:spacing w:val="-2"/>
          <w:sz w:val="20"/>
          <w:szCs w:val="20"/>
        </w:rPr>
        <w:t>年蜜蜂飼育計画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3"/>
        <w:gridCol w:w="4465"/>
        <w:gridCol w:w="1403"/>
        <w:gridCol w:w="3699"/>
      </w:tblGrid>
      <w:tr w:rsidR="00BE530A">
        <w:tc>
          <w:tcPr>
            <w:tcW w:w="57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>飼　育　の　場　所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16"/>
                <w:szCs w:val="16"/>
              </w:rPr>
              <w:t>最大飼育予定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16"/>
                <w:szCs w:val="16"/>
              </w:rPr>
              <w:t>蜂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 xml:space="preserve">   </w:t>
            </w:r>
            <w:r>
              <w:rPr>
                <w:rFonts w:ascii="ＭＳ 明朝" w:hint="eastAsia"/>
                <w:spacing w:val="-2"/>
                <w:sz w:val="16"/>
                <w:szCs w:val="16"/>
              </w:rPr>
              <w:t>群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 xml:space="preserve">   </w:t>
            </w:r>
            <w:r>
              <w:rPr>
                <w:rFonts w:ascii="ＭＳ 明朝" w:hint="eastAsia"/>
                <w:spacing w:val="-2"/>
                <w:sz w:val="16"/>
                <w:szCs w:val="16"/>
              </w:rPr>
              <w:t>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>飼　育　の　期　間</w:t>
            </w: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BE530A">
        <w:tc>
          <w:tcPr>
            <w:tcW w:w="573" w:type="dxa"/>
            <w:vMerge/>
            <w:tcBorders>
              <w:left w:val="nil"/>
              <w:right w:val="single" w:sz="4" w:space="0" w:color="000000"/>
            </w:tcBorders>
          </w:tcPr>
          <w:p w:rsidR="00BE530A" w:rsidRDefault="00BE53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-2"/>
                <w:sz w:val="20"/>
                <w:szCs w:val="20"/>
              </w:rPr>
              <w:t xml:space="preserve">　　月　　日から　　月　　日まで</w:t>
            </w:r>
          </w:p>
        </w:tc>
      </w:tr>
      <w:tr w:rsidR="00BE530A">
        <w:tc>
          <w:tcPr>
            <w:tcW w:w="573" w:type="dxa"/>
            <w:vMerge/>
            <w:tcBorders>
              <w:left w:val="nil"/>
              <w:right w:val="single" w:sz="4" w:space="0" w:color="000000"/>
            </w:tcBorders>
          </w:tcPr>
          <w:p w:rsidR="00BE530A" w:rsidRDefault="00BE53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 xml:space="preserve">　　月　　日から　　月　　日まで</w:t>
            </w:r>
          </w:p>
        </w:tc>
      </w:tr>
      <w:tr w:rsidR="00BE530A">
        <w:tc>
          <w:tcPr>
            <w:tcW w:w="573" w:type="dxa"/>
            <w:vMerge/>
            <w:tcBorders>
              <w:left w:val="nil"/>
              <w:right w:val="single" w:sz="4" w:space="0" w:color="000000"/>
            </w:tcBorders>
          </w:tcPr>
          <w:p w:rsidR="00BE530A" w:rsidRDefault="00BE53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 xml:space="preserve">　　月　　日から　　月　　日まで</w:t>
            </w:r>
          </w:p>
        </w:tc>
      </w:tr>
      <w:tr w:rsidR="00BE530A">
        <w:tc>
          <w:tcPr>
            <w:tcW w:w="573" w:type="dxa"/>
            <w:vMerge/>
            <w:tcBorders>
              <w:left w:val="nil"/>
              <w:right w:val="single" w:sz="4" w:space="0" w:color="000000"/>
            </w:tcBorders>
          </w:tcPr>
          <w:p w:rsidR="00BE530A" w:rsidRDefault="00BE53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 xml:space="preserve">　　月　　日から　　月　　日まで</w:t>
            </w:r>
          </w:p>
        </w:tc>
      </w:tr>
      <w:tr w:rsidR="00BE530A" w:rsidTr="0046516E">
        <w:trPr>
          <w:trHeight w:val="880"/>
        </w:trPr>
        <w:tc>
          <w:tcPr>
            <w:tcW w:w="57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E530A" w:rsidRDefault="00BE53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E530A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6E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2"/>
                <w:sz w:val="20"/>
                <w:szCs w:val="20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 xml:space="preserve">　　</w:t>
            </w:r>
          </w:p>
          <w:p w:rsidR="00BE530A" w:rsidRDefault="004651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 xml:space="preserve">　　</w:t>
            </w:r>
            <w:r w:rsidR="00BE530A">
              <w:rPr>
                <w:rFonts w:ascii="ＭＳ 明朝" w:hint="eastAsia"/>
                <w:spacing w:val="-2"/>
                <w:sz w:val="20"/>
                <w:szCs w:val="20"/>
              </w:rPr>
              <w:t>月　　日から</w:t>
            </w:r>
            <w:r w:rsidR="00BE530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E530A">
              <w:rPr>
                <w:rFonts w:ascii="ＭＳ 明朝" w:hAnsi="ＭＳ 明朝"/>
                <w:spacing w:val="-2"/>
                <w:sz w:val="20"/>
                <w:szCs w:val="20"/>
              </w:rPr>
              <w:t>12</w:t>
            </w:r>
            <w:r w:rsidR="00BE530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E530A">
              <w:rPr>
                <w:rFonts w:ascii="ＭＳ 明朝" w:hint="eastAsia"/>
                <w:spacing w:val="-2"/>
                <w:sz w:val="20"/>
                <w:szCs w:val="20"/>
              </w:rPr>
              <w:t>月</w:t>
            </w:r>
            <w:r w:rsidR="00BE530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E530A">
              <w:rPr>
                <w:rFonts w:ascii="ＭＳ 明朝" w:hAnsi="ＭＳ 明朝"/>
                <w:spacing w:val="-2"/>
                <w:sz w:val="20"/>
                <w:szCs w:val="20"/>
              </w:rPr>
              <w:t>31</w:t>
            </w:r>
            <w:r w:rsidR="00BE530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E530A">
              <w:rPr>
                <w:rFonts w:ascii="ＭＳ 明朝" w:hint="eastAsia"/>
                <w:spacing w:val="-2"/>
                <w:sz w:val="20"/>
                <w:szCs w:val="20"/>
              </w:rPr>
              <w:t>日まで</w:t>
            </w:r>
          </w:p>
          <w:p w:rsidR="00BE530A" w:rsidRPr="0046516E" w:rsidRDefault="00BE53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BE530A" w:rsidRDefault="00BE530A" w:rsidP="00DA2224">
      <w:pPr>
        <w:adjustRightInd/>
        <w:spacing w:line="274" w:lineRule="exact"/>
        <w:ind w:left="1284" w:hangingChars="600" w:hanging="1284"/>
        <w:jc w:val="left"/>
        <w:rPr>
          <w:rFonts w:ascii="ＭＳ 明朝" w:cs="Times New Roman"/>
          <w:spacing w:val="8"/>
        </w:rPr>
      </w:pPr>
      <w:r>
        <w:rPr>
          <w:rFonts w:ascii="ＭＳ 明朝" w:hAnsi="ＭＳ 明朝"/>
          <w:sz w:val="20"/>
          <w:szCs w:val="20"/>
        </w:rPr>
        <w:t xml:space="preserve">  </w:t>
      </w:r>
      <w:r>
        <w:rPr>
          <w:rFonts w:ascii="ＭＳ 明朝" w:hint="eastAsia"/>
          <w:spacing w:val="-2"/>
          <w:sz w:val="20"/>
          <w:szCs w:val="20"/>
        </w:rPr>
        <w:t xml:space="preserve">　備考　１　届出者の氏名（法人にあっては、その代表者の氏名）の記載を自署で行う場合は、押印を</w:t>
      </w:r>
      <w:r>
        <w:rPr>
          <w:rFonts w:ascii="ＭＳ 明朝" w:hAnsi="ＭＳ 明朝"/>
          <w:sz w:val="20"/>
          <w:szCs w:val="20"/>
        </w:rPr>
        <w:t xml:space="preserve">             </w:t>
      </w:r>
      <w:r w:rsidR="00963B1F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int="eastAsia"/>
          <w:spacing w:val="-2"/>
          <w:sz w:val="20"/>
          <w:szCs w:val="20"/>
        </w:rPr>
        <w:t>省略することができます。</w:t>
      </w:r>
      <w:r>
        <w:rPr>
          <w:rFonts w:ascii="ＭＳ 明朝" w:hAnsi="ＭＳ 明朝"/>
          <w:sz w:val="20"/>
          <w:szCs w:val="20"/>
        </w:rPr>
        <w:t xml:space="preserve"> </w:t>
      </w:r>
    </w:p>
    <w:p w:rsidR="00BE530A" w:rsidRDefault="00BE530A">
      <w:pPr>
        <w:adjustRightInd/>
        <w:spacing w:line="274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z w:val="20"/>
          <w:szCs w:val="20"/>
        </w:rPr>
        <w:t xml:space="preserve">    </w:t>
      </w:r>
      <w:r>
        <w:rPr>
          <w:rFonts w:ascii="ＭＳ 明朝" w:hint="eastAsia"/>
          <w:spacing w:val="-2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    </w:t>
      </w:r>
      <w:r>
        <w:rPr>
          <w:rFonts w:ascii="ＭＳ 明朝" w:hint="eastAsia"/>
          <w:spacing w:val="-2"/>
          <w:sz w:val="20"/>
          <w:szCs w:val="20"/>
        </w:rPr>
        <w:t xml:space="preserve">２　</w:t>
      </w:r>
      <w:r w:rsidRPr="002A6099">
        <w:rPr>
          <w:rFonts w:ascii="ＭＳ 明朝" w:hint="eastAsia"/>
          <w:spacing w:val="-2"/>
          <w:sz w:val="20"/>
          <w:szCs w:val="20"/>
          <w:u w:val="single"/>
        </w:rPr>
        <w:t>連絡先については、確実に連絡を取ることができる電話番号を記載</w:t>
      </w:r>
      <w:r>
        <w:rPr>
          <w:rFonts w:ascii="ＭＳ 明朝" w:hint="eastAsia"/>
          <w:spacing w:val="-2"/>
          <w:sz w:val="20"/>
          <w:szCs w:val="20"/>
        </w:rPr>
        <w:t>してください。</w:t>
      </w:r>
    </w:p>
    <w:p w:rsidR="00BE530A" w:rsidRDefault="00BE530A" w:rsidP="00DA2224">
      <w:pPr>
        <w:adjustRightInd/>
        <w:spacing w:line="274" w:lineRule="exact"/>
        <w:ind w:leftChars="-76" w:left="1277" w:hangingChars="700" w:hanging="1470"/>
        <w:jc w:val="left"/>
        <w:rPr>
          <w:rFonts w:ascii="ＭＳ 明朝" w:cs="Times New Roman"/>
          <w:spacing w:val="8"/>
        </w:rPr>
      </w:pPr>
      <w:r>
        <w:rPr>
          <w:rFonts w:ascii="ＭＳ 明朝" w:hint="eastAsia"/>
          <w:spacing w:val="-2"/>
          <w:sz w:val="20"/>
          <w:szCs w:val="20"/>
        </w:rPr>
        <w:t xml:space="preserve">　　　　　</w:t>
      </w:r>
      <w:r w:rsidR="00DA2224">
        <w:rPr>
          <w:rFonts w:ascii="ＭＳ 明朝" w:hint="eastAsia"/>
          <w:spacing w:val="-2"/>
          <w:sz w:val="20"/>
          <w:szCs w:val="20"/>
        </w:rPr>
        <w:t xml:space="preserve">　</w:t>
      </w:r>
      <w:r>
        <w:rPr>
          <w:rFonts w:ascii="ＭＳ 明朝" w:hint="eastAsia"/>
          <w:spacing w:val="-2"/>
          <w:sz w:val="20"/>
          <w:szCs w:val="20"/>
        </w:rPr>
        <w:t>３　記の１及び２の表の「飼育の場所」の欄には、</w:t>
      </w:r>
      <w:r w:rsidRPr="008B43E7">
        <w:rPr>
          <w:rFonts w:ascii="ＭＳ 明朝" w:hint="eastAsia"/>
          <w:spacing w:val="-2"/>
          <w:sz w:val="20"/>
          <w:szCs w:val="20"/>
          <w:u w:val="single"/>
        </w:rPr>
        <w:t>蜜蜂を飼育する場所の所在地を地番まで記</w:t>
      </w:r>
      <w:r w:rsidR="00DA2224">
        <w:rPr>
          <w:rFonts w:ascii="ＭＳ 明朝" w:hAnsi="ＭＳ 明朝"/>
          <w:sz w:val="20"/>
          <w:szCs w:val="20"/>
        </w:rPr>
        <w:t xml:space="preserve">           </w:t>
      </w:r>
      <w:r w:rsidRPr="008B43E7">
        <w:rPr>
          <w:rFonts w:ascii="ＭＳ 明朝" w:hint="eastAsia"/>
          <w:spacing w:val="-2"/>
          <w:sz w:val="20"/>
          <w:szCs w:val="20"/>
          <w:u w:val="single"/>
        </w:rPr>
        <w:t>載</w:t>
      </w:r>
      <w:r>
        <w:rPr>
          <w:rFonts w:ascii="ＭＳ 明朝" w:hint="eastAsia"/>
          <w:spacing w:val="-2"/>
          <w:sz w:val="20"/>
          <w:szCs w:val="20"/>
        </w:rPr>
        <w:t>してください。</w:t>
      </w:r>
    </w:p>
    <w:p w:rsidR="00BE530A" w:rsidRDefault="00BE530A" w:rsidP="00DA2224">
      <w:pPr>
        <w:adjustRightInd/>
        <w:spacing w:line="274" w:lineRule="exact"/>
        <w:ind w:left="1260" w:hangingChars="600" w:hanging="1260"/>
        <w:rPr>
          <w:rFonts w:ascii="ＭＳ 明朝"/>
          <w:spacing w:val="-2"/>
          <w:sz w:val="20"/>
          <w:szCs w:val="20"/>
        </w:rPr>
      </w:pPr>
      <w:r>
        <w:rPr>
          <w:rFonts w:ascii="ＭＳ 明朝" w:hint="eastAsia"/>
          <w:spacing w:val="-2"/>
          <w:sz w:val="20"/>
          <w:szCs w:val="20"/>
        </w:rPr>
        <w:t xml:space="preserve">　　　　　４　記の２の</w:t>
      </w:r>
      <w:r w:rsidRPr="008B43E7">
        <w:rPr>
          <w:rFonts w:ascii="ＭＳ 明朝" w:hint="eastAsia"/>
          <w:spacing w:val="-2"/>
          <w:sz w:val="20"/>
          <w:szCs w:val="20"/>
          <w:u w:val="single"/>
        </w:rPr>
        <w:t>飼育計画については、１月１日から</w:t>
      </w:r>
      <w:r w:rsidRPr="008B43E7">
        <w:rPr>
          <w:rFonts w:ascii="ＭＳ 明朝" w:hAnsi="ＭＳ 明朝"/>
          <w:spacing w:val="-2"/>
          <w:sz w:val="20"/>
          <w:szCs w:val="20"/>
          <w:u w:val="single"/>
        </w:rPr>
        <w:t>12</w:t>
      </w:r>
      <w:r w:rsidRPr="008B43E7">
        <w:rPr>
          <w:rFonts w:ascii="ＭＳ 明朝" w:hint="eastAsia"/>
          <w:spacing w:val="-2"/>
          <w:sz w:val="20"/>
          <w:szCs w:val="20"/>
          <w:u w:val="single"/>
        </w:rPr>
        <w:t>月</w:t>
      </w:r>
      <w:r w:rsidRPr="008B43E7">
        <w:rPr>
          <w:rFonts w:ascii="ＭＳ 明朝" w:hAnsi="ＭＳ 明朝"/>
          <w:spacing w:val="-2"/>
          <w:sz w:val="20"/>
          <w:szCs w:val="20"/>
          <w:u w:val="single"/>
        </w:rPr>
        <w:t>31</w:t>
      </w:r>
      <w:r w:rsidRPr="008B43E7">
        <w:rPr>
          <w:rFonts w:ascii="ＭＳ 明朝" w:hint="eastAsia"/>
          <w:spacing w:val="-2"/>
          <w:sz w:val="20"/>
          <w:szCs w:val="20"/>
          <w:u w:val="single"/>
        </w:rPr>
        <w:t>日までの１年間について記載</w:t>
      </w:r>
      <w:r>
        <w:rPr>
          <w:rFonts w:ascii="ＭＳ 明朝" w:hint="eastAsia"/>
          <w:spacing w:val="-2"/>
          <w:sz w:val="20"/>
          <w:szCs w:val="20"/>
        </w:rPr>
        <w:t>してくだ</w:t>
      </w:r>
      <w:r>
        <w:rPr>
          <w:rFonts w:ascii="ＭＳ 明朝" w:hAnsi="ＭＳ 明朝"/>
          <w:sz w:val="20"/>
          <w:szCs w:val="20"/>
        </w:rPr>
        <w:t xml:space="preserve">    </w:t>
      </w:r>
      <w:r w:rsidR="00963B1F">
        <w:rPr>
          <w:rFonts w:ascii="ＭＳ 明朝" w:hAnsi="ＭＳ 明朝" w:hint="eastAsia"/>
          <w:sz w:val="20"/>
          <w:szCs w:val="20"/>
        </w:rPr>
        <w:t xml:space="preserve">　　　　　</w:t>
      </w:r>
      <w:r>
        <w:rPr>
          <w:rFonts w:ascii="ＭＳ 明朝" w:hint="eastAsia"/>
          <w:spacing w:val="-2"/>
          <w:sz w:val="20"/>
          <w:szCs w:val="20"/>
        </w:rPr>
        <w:t>さい。ただし、新たに蜜蜂の飼育を開始する場合にあっては、飼育を開始する日から</w:t>
      </w:r>
      <w:r>
        <w:rPr>
          <w:rFonts w:ascii="ＭＳ 明朝" w:hAnsi="ＭＳ 明朝"/>
          <w:spacing w:val="-2"/>
          <w:sz w:val="20"/>
          <w:szCs w:val="20"/>
        </w:rPr>
        <w:t>12</w:t>
      </w:r>
      <w:r>
        <w:rPr>
          <w:rFonts w:ascii="ＭＳ 明朝" w:hint="eastAsia"/>
          <w:spacing w:val="-2"/>
          <w:sz w:val="20"/>
          <w:szCs w:val="20"/>
        </w:rPr>
        <w:t>月</w:t>
      </w:r>
      <w:r>
        <w:rPr>
          <w:rFonts w:ascii="ＭＳ 明朝" w:hAnsi="ＭＳ 明朝"/>
          <w:spacing w:val="-2"/>
          <w:sz w:val="20"/>
          <w:szCs w:val="20"/>
        </w:rPr>
        <w:t>31</w:t>
      </w:r>
      <w:r w:rsidR="00963B1F">
        <w:rPr>
          <w:rFonts w:ascii="ＭＳ 明朝" w:hAnsi="ＭＳ 明朝"/>
          <w:sz w:val="20"/>
          <w:szCs w:val="20"/>
        </w:rPr>
        <w:t xml:space="preserve"> </w:t>
      </w:r>
      <w:r w:rsidR="00963B1F">
        <w:rPr>
          <w:rFonts w:ascii="ＭＳ 明朝" w:hAnsi="ＭＳ 明朝" w:hint="eastAsia"/>
          <w:sz w:val="20"/>
          <w:szCs w:val="20"/>
        </w:rPr>
        <w:t xml:space="preserve">　　　　　　</w:t>
      </w:r>
      <w:r w:rsidR="00C11A71">
        <w:rPr>
          <w:rFonts w:ascii="ＭＳ 明朝" w:hint="eastAsia"/>
          <w:spacing w:val="-2"/>
          <w:sz w:val="20"/>
          <w:szCs w:val="20"/>
        </w:rPr>
        <w:t>日までについて記載してください。</w:t>
      </w:r>
    </w:p>
    <w:p w:rsidR="0046516E" w:rsidRDefault="00EF5A0C" w:rsidP="0046516E">
      <w:pPr>
        <w:adjustRightInd/>
        <w:spacing w:line="274" w:lineRule="exact"/>
        <w:ind w:left="1260" w:hangingChars="600" w:hanging="1260"/>
        <w:rPr>
          <w:rFonts w:ascii="ＭＳ 明朝"/>
          <w:spacing w:val="-2"/>
          <w:sz w:val="20"/>
          <w:szCs w:val="20"/>
        </w:rPr>
      </w:pPr>
      <w:r>
        <w:rPr>
          <w:rFonts w:ascii="ＭＳ 明朝" w:hint="eastAsia"/>
          <w:spacing w:val="-2"/>
          <w:sz w:val="20"/>
          <w:szCs w:val="20"/>
        </w:rPr>
        <w:lastRenderedPageBreak/>
        <w:t>別紙様式第１号</w:t>
      </w:r>
    </w:p>
    <w:p w:rsidR="0046516E" w:rsidRDefault="0046516E" w:rsidP="0046516E">
      <w:pPr>
        <w:adjustRightInd/>
        <w:spacing w:line="274" w:lineRule="exact"/>
        <w:ind w:left="1524" w:hangingChars="600" w:hanging="1524"/>
        <w:rPr>
          <w:rFonts w:ascii="ＭＳ 明朝" w:cs="Times New Roman"/>
          <w:color w:val="auto"/>
        </w:rPr>
        <w:sectPr w:rsidR="0046516E">
          <w:type w:val="continuous"/>
          <w:pgSz w:w="11906" w:h="16838"/>
          <w:pgMar w:top="850" w:right="850" w:bottom="850" w:left="850" w:header="720" w:footer="720" w:gutter="0"/>
          <w:cols w:space="720"/>
          <w:noEndnote/>
          <w:docGrid w:type="linesAndChars" w:linePitch="274" w:charSpace="2867"/>
        </w:sectPr>
      </w:pPr>
    </w:p>
    <w:p w:rsidR="00EA41FE" w:rsidRDefault="00C11A71" w:rsidP="00C11A71">
      <w:pPr>
        <w:adjustRightInd/>
        <w:ind w:left="480" w:hangingChars="200" w:hanging="480"/>
        <w:rPr>
          <w:rFonts w:cs="Times New Roman"/>
        </w:rPr>
      </w:pPr>
      <w:r w:rsidRPr="00C11A71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54610</wp:posOffset>
                </wp:positionV>
                <wp:extent cx="6605905" cy="93967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9396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E0AC22" id="Rectangle 2" o:spid="_x0000_s1026" style="position:absolute;left:0;text-align:left;margin-left:6.35pt;margin-top:4.3pt;width:520.15pt;height:7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fmegIAAPoEAAAOAAAAZHJzL2Uyb0RvYy54bWysVNFu2yAUfZ+0f0C8p7YTJ42tOlUVJ9Ok&#10;bqvW7QMI4BgNAwMSp6v277vgJEvXl2maH2wwl8M5957Lze2hk2jPrRNaVTi7SjHiimom1LbCX7+s&#10;R3OMnCeKEakVr/ATd/h28fbNTW9KPtatloxbBCDKlb2pcOu9KZPE0ZZ3xF1pwxUsNtp2xMPUbhNm&#10;SQ/onUzGaTpLem2ZsZpy5+BvPSziRcRvGk79p6Zx3CNZYeDm49vG9ya8k8UNKbeWmFbQIw3yDyw6&#10;IhQceoaqiSdoZ8UrqE5Qq51u/BXVXaKbRlAeNYCaLP1DzWNLDI9aIDnOnNPk/h8s/bh/sEiwCk8w&#10;UqSDEn2GpBG1lRyNQ3p640qIejQPNgh05l7Tbw4pvWwhit9Zq/uWEwakshCfvNgQJg62ok3/QTNA&#10;JzuvY6YOje0CIOQAHWJBns4F4QePKPyczdJpkU4xorBWTIrZ9SSWLCHlabuxzr/jukNhUGEL5CM8&#10;2d87H+iQ8hQSTlN6LaSMVZcK9YA6HU/jBqelYGExqrTbzVJatCfBN/GJ2kD/ZVgnPLhXiq7C83MQ&#10;KUM6VorFUzwRchgDE6kCOKgDbsfR4JLnIi1W89U8H+Xj2WqUp3U9ulsv89FsnV1P60m9XNbZz8Az&#10;y8tWMMZVoHpybJb/nSOOvTN47ezZF5LcpfJ1fF4rT17SiFkGVadvVBd9EEo/WGij2RPYwOqhBeHK&#10;gEGr7Q+Memi/CrvvO2I5RvK9Aitd5+MC6u7jZD4voHft5cLmYoEoCkAV9hgNw6UfOnxnrNi2cE4W&#10;K6z0HZivEdEWwZgDp6NlocEi/+NlEDr4ch6jfl9Zi18AAAD//wMAUEsDBBQABgAIAAAAIQCGZasr&#10;4QAAAAoBAAAPAAAAZHJzL2Rvd25yZXYueG1sTI/BTsMwEETvSPyDtUjcqN0QQhTiVBEVnBBqS1WJ&#10;m5ssSSBeR7HbBr6e7QluO5rR7Jt8MdleHHH0nSMN85kCgVS5uqNGw/bt6SYF4YOh2vSOUMM3elgU&#10;lxe5yWp3ojUeN6ERXEI+MxraEIZMSl+1aI2fuQGJvQ83WhNYjo2sR3PictvLSKlEWtMRf2jNgI8t&#10;Vl+bg9WwLqfk+ad7j/3Lrpy/DtFypZafWl9fTeUDiIBT+AvDGZ/RoWCmvTtQ7UXPOrrnpIY0AXG2&#10;1d0tb9vzFadpDLLI5f8JxS8AAAD//wMAUEsBAi0AFAAGAAgAAAAhALaDOJL+AAAA4QEAABMAAAAA&#10;AAAAAAAAAAAAAAAAAFtDb250ZW50X1R5cGVzXS54bWxQSwECLQAUAAYACAAAACEAOP0h/9YAAACU&#10;AQAACwAAAAAAAAAAAAAAAAAvAQAAX3JlbHMvLnJlbHNQSwECLQAUAAYACAAAACEAcI235noCAAD6&#10;BAAADgAAAAAAAAAAAAAAAAAuAgAAZHJzL2Uyb0RvYy54bWxQSwECLQAUAAYACAAAACEAhmWrK+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Pr="00C11A71">
        <w:rPr>
          <w:rFonts w:cs="Times New Roman"/>
        </w:rPr>
        <w:t xml:space="preserve">                 </w:t>
      </w:r>
    </w:p>
    <w:p w:rsidR="00C11A71" w:rsidRPr="00C11A71" w:rsidRDefault="00C11A71" w:rsidP="00EA41FE">
      <w:pPr>
        <w:adjustRightInd/>
        <w:ind w:leftChars="100" w:left="480" w:hangingChars="100" w:hanging="240"/>
        <w:rPr>
          <w:rFonts w:cs="Times New Roman"/>
        </w:rPr>
      </w:pPr>
      <w:r>
        <w:rPr>
          <w:rFonts w:cs="Times New Roman" w:hint="eastAsia"/>
        </w:rPr>
        <w:t>＜</w:t>
      </w:r>
      <w:r w:rsidRPr="00C11A71">
        <w:rPr>
          <w:rFonts w:cs="Times New Roman" w:hint="eastAsia"/>
        </w:rPr>
        <w:t>参考事項＞</w:t>
      </w:r>
    </w:p>
    <w:p w:rsidR="00C11A71" w:rsidRPr="00C11A71" w:rsidRDefault="00C11A71" w:rsidP="00C11A71">
      <w:pPr>
        <w:adjustRightInd/>
        <w:jc w:val="left"/>
      </w:pPr>
      <w:r w:rsidRPr="00C11A71"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（１）</w:t>
      </w:r>
      <w:r w:rsidRPr="00C11A71">
        <w:rPr>
          <w:rFonts w:hint="eastAsia"/>
        </w:rPr>
        <w:t>飼育している蜜蜂の種類と飼育目的（該当事項に○）</w:t>
      </w:r>
    </w:p>
    <w:tbl>
      <w:tblPr>
        <w:tblW w:w="0" w:type="auto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5927"/>
      </w:tblGrid>
      <w:tr w:rsidR="00C11A71" w:rsidRPr="00C11A71" w:rsidTr="00DC3FAE">
        <w:trPr>
          <w:trHeight w:val="440"/>
        </w:trPr>
        <w:tc>
          <w:tcPr>
            <w:tcW w:w="1602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蜜蜂の種類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　　西洋蜜蜂　　・　　日本蜜蜂</w:t>
            </w:r>
          </w:p>
        </w:tc>
      </w:tr>
      <w:tr w:rsidR="00C11A71" w:rsidRPr="00C11A71" w:rsidTr="00DC3FAE">
        <w:trPr>
          <w:trHeight w:val="440"/>
        </w:trPr>
        <w:tc>
          <w:tcPr>
            <w:tcW w:w="1602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飼育の目的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採蜜　</w:t>
            </w:r>
          </w:p>
          <w:p w:rsidR="00C11A71" w:rsidRPr="00C11A71" w:rsidRDefault="00C11A71" w:rsidP="00C11A71">
            <w:pPr>
              <w:adjustRightInd/>
              <w:ind w:firstLineChars="100" w:firstLine="240"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蜜蜂の販売・貸出</w:t>
            </w:r>
          </w:p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花粉交配用</w:t>
            </w:r>
            <w:bookmarkStart w:id="0" w:name="_GoBack"/>
            <w:bookmarkEnd w:id="0"/>
          </w:p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愛玩・趣味</w:t>
            </w:r>
          </w:p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DA2224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そ</w:t>
            </w:r>
            <w:r w:rsidRPr="00C11A71">
              <w:rPr>
                <w:rFonts w:cs="Times New Roman" w:hint="eastAsia"/>
              </w:rPr>
              <w:t xml:space="preserve">の他（　　　　　　　　　　　）　　　　　　　　　　</w:t>
            </w:r>
          </w:p>
        </w:tc>
      </w:tr>
    </w:tbl>
    <w:p w:rsidR="00C11A71" w:rsidRPr="00DA2224" w:rsidRDefault="00C11A71" w:rsidP="00DA2224">
      <w:pPr>
        <w:pStyle w:val="a3"/>
        <w:numPr>
          <w:ilvl w:val="0"/>
          <w:numId w:val="3"/>
        </w:numPr>
        <w:adjustRightInd/>
        <w:ind w:leftChars="0"/>
        <w:jc w:val="left"/>
        <w:rPr>
          <w:rFonts w:cs="Times New Roman"/>
        </w:rPr>
      </w:pPr>
      <w:r w:rsidRPr="00DA2224">
        <w:rPr>
          <w:rFonts w:cs="Times New Roman" w:hint="eastAsia"/>
        </w:rPr>
        <w:t>飼育場所における主な蜜源</w:t>
      </w:r>
    </w:p>
    <w:p w:rsidR="00C11A71" w:rsidRPr="00C11A71" w:rsidRDefault="00C11A71" w:rsidP="00C11A71">
      <w:pPr>
        <w:adjustRightInd/>
        <w:ind w:left="1436"/>
        <w:jc w:val="left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65405</wp:posOffset>
                </wp:positionV>
                <wp:extent cx="90805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rightBracket">
                          <a:avLst>
                            <a:gd name="adj" fmla="val 1328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F69D1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37.25pt;margin-top:5.15pt;width:7.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lreAIAAAgFAAAOAAAAZHJzL2Uyb0RvYy54bWysVF1v2yAUfZ+0/4B4T/1RJ3WsOlUXJ9Ok&#10;fVTq9gMI4JgVgwckTjftv++CnSxZX6ZpfrAvvnC453Aut3eHVqI9N1ZoVeLkKsaIK6qZUNsSf/m8&#10;nuQYWUcUI1IrXuJnbvHd4vWr274reKobLRk3CECULfquxI1zXRFFlja8JfZKd1xBstamJQ6GZhsx&#10;Q3pAb2WUxvEs6rVhndGUWwt/qyGJFwG/rjl1n+racodkiaE2F94mvDf+HS1uSbE1pGsEHcsg/1BF&#10;S4SCTU9QFXEE7Yx4AdUKarTVtbuiuo10XQvKAwdgk8R/sHlsSMcDFxDHdieZ7P+DpR/3DwYJVuIU&#10;I0VaOKL7ndNhZ5R5efrOFjDrsXswnqDt3mv6ZCERXWT8wMIctOk/aAYwBGCCJIfatH4lkEWHoPzz&#10;SXl+cIjCz3mcx1OMKGSu4yyPw8FEpDiu7Yx1b7lukQ9KbMS2cW8MoU/chT3I/r11QX82siDsK0Z1&#10;K+E090Si5DrNZzeeD6COsyE64vqlSq+FlMEQUqEeipqm04ButRTMJ4MAZrtZSoMAFWiEZ4S9mGb0&#10;TrEA1nDCVmPsiJBDDJtL5fFAgrF2L0bwzI95PF/lqzybZOlsNcniqprcr5fZZLZObqbVdbVcVslP&#10;X1qSFY1gjCtf3dG/SfZ3/hg7aXDeycEXLOw52XV4XpKNLssIEgOX4zewC2bx/hgMtdHsGbxi9NCQ&#10;cIFA0GjzHaMemrHE9tuOGI6RfKfA7TdZOgd7uDDI8zl0sjlPbM4SRFEAKrHDaAiXbuj3XRdsA7dU&#10;OFSlvdFr4Y5WHmoafQ3tFuofrwbfz+fjMOv3Bbb4BQAA//8DAFBLAwQUAAYACAAAACEAfhfFgNwA&#10;AAAJAQAADwAAAGRycy9kb3ducmV2LnhtbEyPwU7DMAyG70i8Q2QkbiyFUai6ptPEhKBHtj5A1nht&#10;ReN0Sbp1b485gW/W/+n352I920Gc0YfekYLHRQICqXGmp1ZBvX9/yECEqMnowREquGKAdXl7U+jc&#10;uAt94XkXW8ElFHKtoItxzKUMTYdWh4UbkTg7Om915NW30nh94XI7yKckeZFW98QXOj3iW4fN926y&#10;CjbX0+nTf1T7rd9WHVGdTrWplLq/mzcrEBHn+AfDrz6rQ8lOBzeRCWJQkL0+p4xykCxBMJDxgDgo&#10;SLMlyLKQ/z8ofwAAAP//AwBQSwECLQAUAAYACAAAACEAtoM4kv4AAADhAQAAEwAAAAAAAAAAAAAA&#10;AAAAAAAAW0NvbnRlbnRfVHlwZXNdLnhtbFBLAQItABQABgAIAAAAIQA4/SH/1gAAAJQBAAALAAAA&#10;AAAAAAAAAAAAAC8BAABfcmVscy8ucmVsc1BLAQItABQABgAIAAAAIQAJ/ZlreAIAAAgFAAAOAAAA&#10;AAAAAAAAAAAAAC4CAABkcnMvZTJvRG9jLnhtbFBLAQItABQABgAIAAAAIQB+F8WA3AAAAAkBAAAP&#10;AAAAAAAAAAAAAAAAANIEAABkcnMvZG93bnJldi54bWxQSwUGAAAAAAQABADzAAAA2wUAAAAA&#10;" adj="8550">
                <v:textbox inset="5.85pt,.7pt,5.85pt,.7pt"/>
              </v:shape>
            </w:pict>
          </mc:Fallback>
        </mc:AlternateContent>
      </w: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74930</wp:posOffset>
                </wp:positionV>
                <wp:extent cx="90805" cy="2952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leftBracket">
                          <a:avLst>
                            <a:gd name="adj" fmla="val 1335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002A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84pt;margin-top:5.9pt;width:7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kkeAIAAAcFAAAOAAAAZHJzL2Uyb0RvYy54bWysVFFv2yAQfp+0/4B4T20ndppYdaouTqZJ&#10;3Vap2w8ggGNWDB6QOO20/74DO1myvkzT/IAPDr677/iOm9tDI9GeGyu0KnByFWPEFdVMqG2Bv35Z&#10;j2YYWUcUI1IrXuBnbvHt4u2bm67N+VjXWjJuEIAom3dtgWvn2jyKLK15Q+yVbrkCZ6VNQxxMzTZi&#10;hnSA3shoHMfTqNOGtUZTbi2slr0TLwJ+VXHqPleV5Q7JAkNuLowmjBs/Rosbkm8NaWtBhzTIP2TR&#10;EKEg6AmqJI6gnRGvoBpBjba6cldUN5GuKkF54ABskvgPNo81aXngAsWx7alM9v/B0k/7B4MEg7vD&#10;SJEGruhu53SIjCa+PF1rc9j12D4YT9C295o+WXBEFx4/sbAHbbqPmgEMAZhQkkNlGn8SyKJDqPzz&#10;qfL84BCFxXk8izOMKHjG82x8nfnIEcmPZ1tj3XuuG+SNAkteuXeG0CfuQgiyv7culJ8NJAj7hlHV&#10;SLjMPZEomUyyaaADoMNusI6w/qjSayFl0INUqIOcsnEW0K2Wgnln4G+2m6U0CFCBRfiGXC+2Gb1T&#10;LIDVnLDVYDsiZG9DcKk8HlRgyN3XIkjmxzyer2arWTpKx9PVKI3LcnS3Xqaj6Tq5zspJuVyWyU+f&#10;WpLmtWCMK5/dUb5J+nfyGBqpF95JwBcs7DnZdfhek40u0wj3BlyO/8AuaMXLo9fTRrNnkIrRfT/C&#10;+wFGrc0LRh30YoHt9x0xHCP5QYHYr1MQBTRvmMxmc2hkc+7YnDmIogBUYIdRby5d3+671ohtDXGS&#10;cKlKe51Xwh2V3Oc0yBq6LeQ/vAy+nc/nYdfv92vxCwAA//8DAFBLAwQUAAYACAAAACEAKhH3iN0A&#10;AAAJAQAADwAAAGRycy9kb3ducmV2LnhtbEyPwU7DMBBE70j8g7VI3KjTVFRWiFMhRA+cEKVSOLrx&#10;kkTY6xA7Tfh7tie47WhHM/PK3eKdOOMY+0Aa1qsMBFITbE+thuP7/k6BiMmQNS4QavjBCLvq+qo0&#10;hQ0zveH5kFrBIRQLo6FLaSikjE2H3sRVGJD49xlGbxLLsZV2NDOHeyfzLNtKb3rihs4M+NRh83WY&#10;vAb7kn9Pc/3hUpu/Tse9q3P1XGt9e7M8PoBIuKQ/M1zm83SoeNMpTGSjcKy3ilkSH2tGuBhUvgFx&#10;0nCvNiCrUv4nqH4BAAD//wMAUEsBAi0AFAAGAAgAAAAhALaDOJL+AAAA4QEAABMAAAAAAAAAAAAA&#10;AAAAAAAAAFtDb250ZW50X1R5cGVzXS54bWxQSwECLQAUAAYACAAAACEAOP0h/9YAAACUAQAACwAA&#10;AAAAAAAAAAAAAAAvAQAAX3JlbHMvLnJlbHNQSwECLQAUAAYACAAAACEAYozJJHgCAAAHBQAADgAA&#10;AAAAAAAAAAAAAAAuAgAAZHJzL2Uyb0RvYy54bWxQSwECLQAUAAYACAAAACEAKhH3iN0AAAAJAQAA&#10;DwAAAAAAAAAAAAAAAADSBAAAZHJzL2Rvd25yZXYueG1sUEsFBgAAAAAEAAQA8wAAANwFAAAAAA==&#10;" adj="8872">
                <v:textbox inset="5.85pt,.7pt,5.85pt,.7pt"/>
              </v:shape>
            </w:pict>
          </mc:Fallback>
        </mc:AlternateContent>
      </w:r>
    </w:p>
    <w:p w:rsidR="00C11A71" w:rsidRPr="00C11A71" w:rsidRDefault="00C11A71" w:rsidP="00C11A71">
      <w:pPr>
        <w:adjustRightInd/>
        <w:ind w:left="1436"/>
        <w:jc w:val="left"/>
        <w:rPr>
          <w:rFonts w:cs="Times New Roman"/>
        </w:rPr>
      </w:pPr>
    </w:p>
    <w:p w:rsidR="00C11A71" w:rsidRPr="00C11A71" w:rsidRDefault="00DA2224" w:rsidP="00DA2224">
      <w:pPr>
        <w:overflowPunct/>
        <w:adjustRightInd/>
        <w:ind w:left="596"/>
        <w:textAlignment w:val="auto"/>
      </w:pPr>
      <w:r>
        <w:rPr>
          <w:rFonts w:hint="eastAsia"/>
        </w:rPr>
        <w:t>（３）</w:t>
      </w:r>
      <w:r w:rsidR="00C11A71" w:rsidRPr="00C11A71">
        <w:rPr>
          <w:rFonts w:hint="eastAsia"/>
        </w:rPr>
        <w:t>前年平均飼育蜂群数　　　　　　　群</w:t>
      </w:r>
    </w:p>
    <w:p w:rsidR="00C11A71" w:rsidRPr="00DA2224" w:rsidRDefault="00C11A71" w:rsidP="00DA2224">
      <w:pPr>
        <w:pStyle w:val="a3"/>
        <w:numPr>
          <w:ilvl w:val="0"/>
          <w:numId w:val="4"/>
        </w:numPr>
        <w:adjustRightInd/>
        <w:ind w:leftChars="0"/>
        <w:rPr>
          <w:rFonts w:ascii="ＭＳ 明朝" w:cs="Times New Roman"/>
        </w:rPr>
      </w:pPr>
      <w:r w:rsidRPr="00C11A71">
        <w:rPr>
          <w:rFonts w:hint="eastAsia"/>
        </w:rPr>
        <w:t>前年の蜂蜜等の生産量</w:t>
      </w:r>
      <w:r w:rsidRPr="00DA2224">
        <w:rPr>
          <w:rFonts w:cs="Times New Roman"/>
        </w:rPr>
        <w:t xml:space="preserve">                                              </w:t>
      </w:r>
    </w:p>
    <w:tbl>
      <w:tblPr>
        <w:tblW w:w="0" w:type="auto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4558"/>
      </w:tblGrid>
      <w:tr w:rsidR="00C11A71" w:rsidRPr="00C11A71" w:rsidTr="00DC3FAE">
        <w:trPr>
          <w:trHeight w:val="440"/>
        </w:trPr>
        <w:tc>
          <w:tcPr>
            <w:tcW w:w="2971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蜂蜜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　　　　　　　　　　ｋｇ</w:t>
            </w:r>
          </w:p>
        </w:tc>
      </w:tr>
      <w:tr w:rsidR="00C11A71" w:rsidRPr="00C11A71" w:rsidTr="00DC3FAE">
        <w:trPr>
          <w:trHeight w:val="440"/>
        </w:trPr>
        <w:tc>
          <w:tcPr>
            <w:tcW w:w="2971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蜜ろう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　　　　　　　　　　ｋｇ　</w:t>
            </w:r>
          </w:p>
        </w:tc>
      </w:tr>
      <w:tr w:rsidR="00C11A71" w:rsidRPr="00C11A71" w:rsidTr="00DC3FAE">
        <w:trPr>
          <w:trHeight w:val="440"/>
        </w:trPr>
        <w:tc>
          <w:tcPr>
            <w:tcW w:w="2971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ローヤルゼリー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　　　　　　　　　　ｋｇ</w:t>
            </w:r>
          </w:p>
        </w:tc>
      </w:tr>
    </w:tbl>
    <w:p w:rsidR="00C11A71" w:rsidRPr="00C11A71" w:rsidRDefault="00C11A71" w:rsidP="00C11A71">
      <w:pPr>
        <w:adjustRightInd/>
        <w:rPr>
          <w:rFonts w:ascii="ＭＳ 明朝" w:cs="Times New Roman"/>
        </w:rPr>
      </w:pPr>
      <w:r w:rsidRPr="00C11A71">
        <w:rPr>
          <w:rFonts w:cs="Times New Roman"/>
        </w:rPr>
        <w:t xml:space="preserve"> </w:t>
      </w:r>
      <w:r w:rsidRPr="00C11A71">
        <w:rPr>
          <w:rFonts w:hint="eastAsia"/>
        </w:rPr>
        <w:t xml:space="preserve">　　　　</w:t>
      </w:r>
      <w:r w:rsidRPr="00C11A71">
        <w:rPr>
          <w:rFonts w:cs="Times New Roman"/>
        </w:rPr>
        <w:t xml:space="preserve">                                                </w:t>
      </w:r>
    </w:p>
    <w:p w:rsidR="00C11A71" w:rsidRPr="00C11A71" w:rsidRDefault="00C11A71" w:rsidP="00C11A71">
      <w:pPr>
        <w:adjustRightInd/>
        <w:jc w:val="left"/>
        <w:rPr>
          <w:rFonts w:cs="Times New Roman"/>
        </w:rPr>
      </w:pPr>
      <w:r w:rsidRPr="00C11A71">
        <w:rPr>
          <w:rFonts w:cs="Times New Roman"/>
        </w:rPr>
        <w:t xml:space="preserve">  </w:t>
      </w:r>
      <w:r w:rsidRPr="00C11A71">
        <w:rPr>
          <w:rFonts w:cs="Times New Roman" w:hint="eastAsia"/>
        </w:rPr>
        <w:t xml:space="preserve">　</w:t>
      </w:r>
      <w:r w:rsidRPr="00C11A71">
        <w:rPr>
          <w:rFonts w:cs="Times New Roman" w:hint="eastAsia"/>
        </w:rPr>
        <w:t xml:space="preserve"> </w:t>
      </w:r>
      <w:r w:rsidRPr="00C11A71">
        <w:rPr>
          <w:rFonts w:cs="Times New Roman" w:hint="eastAsia"/>
        </w:rPr>
        <w:t>（５）前年の蜜蜂及び蜂産品（蜂蜜、蜜ろう、ローヤルゼリー等）の販売</w:t>
      </w:r>
    </w:p>
    <w:p w:rsidR="00C11A71" w:rsidRPr="00C11A71" w:rsidRDefault="00C11A71" w:rsidP="00C11A71">
      <w:pPr>
        <w:adjustRightInd/>
        <w:jc w:val="left"/>
        <w:rPr>
          <w:rFonts w:cs="Times New Roman"/>
        </w:rPr>
      </w:pPr>
      <w:r w:rsidRPr="00C11A71">
        <w:rPr>
          <w:rFonts w:cs="Times New Roman" w:hint="eastAsia"/>
        </w:rPr>
        <w:t xml:space="preserve">　　　　　　　　　　　販売あり　　・　　販売なし</w:t>
      </w:r>
    </w:p>
    <w:p w:rsidR="00C11A71" w:rsidRPr="00C11A71" w:rsidRDefault="00C11A71" w:rsidP="00C11A71">
      <w:pPr>
        <w:adjustRightInd/>
        <w:jc w:val="left"/>
        <w:rPr>
          <w:rFonts w:cs="Times New Roman"/>
        </w:rPr>
      </w:pPr>
    </w:p>
    <w:p w:rsidR="00C11A71" w:rsidRPr="00C11A71" w:rsidRDefault="00C11A71" w:rsidP="00C11A71">
      <w:pPr>
        <w:adjustRightInd/>
        <w:ind w:firstLineChars="100" w:firstLine="240"/>
        <w:jc w:val="left"/>
      </w:pPr>
      <w:r w:rsidRPr="00C11A71">
        <w:rPr>
          <w:rFonts w:cs="Times New Roman"/>
        </w:rPr>
        <w:t xml:space="preserve">   </w:t>
      </w:r>
      <w:r w:rsidRPr="00C11A71">
        <w:rPr>
          <w:rFonts w:hint="eastAsia"/>
        </w:rPr>
        <w:t>（６）前年の主な蜜源</w:t>
      </w:r>
    </w:p>
    <w:tbl>
      <w:tblPr>
        <w:tblW w:w="0" w:type="auto"/>
        <w:tblInd w:w="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289"/>
        <w:gridCol w:w="4027"/>
        <w:gridCol w:w="1134"/>
      </w:tblGrid>
      <w:tr w:rsidR="00C11A71" w:rsidRPr="00C11A71" w:rsidTr="00DC3FAE">
        <w:trPr>
          <w:trHeight w:val="471"/>
        </w:trPr>
        <w:tc>
          <w:tcPr>
            <w:tcW w:w="1718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jc w:val="center"/>
              <w:rPr>
                <w:rFonts w:ascii="ＭＳ 明朝" w:cs="Times New Roman"/>
              </w:rPr>
            </w:pPr>
            <w:r w:rsidRPr="00C11A71">
              <w:rPr>
                <w:rFonts w:ascii="ＭＳ 明朝" w:cs="Times New Roman" w:hint="eastAsia"/>
              </w:rPr>
              <w:t>主な蜜源植物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jc w:val="center"/>
              <w:rPr>
                <w:rFonts w:ascii="ＭＳ 明朝" w:cs="Times New Roman"/>
              </w:rPr>
            </w:pPr>
            <w:r w:rsidRPr="00C11A71">
              <w:rPr>
                <w:rFonts w:ascii="ＭＳ 明朝" w:cs="Times New Roman" w:hint="eastAsia"/>
              </w:rPr>
              <w:t>面　積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jc w:val="center"/>
              <w:rPr>
                <w:rFonts w:ascii="ＭＳ 明朝" w:cs="Times New Roman"/>
              </w:rPr>
            </w:pPr>
            <w:r w:rsidRPr="00C11A71">
              <w:rPr>
                <w:rFonts w:ascii="ＭＳ 明朝" w:cs="Times New Roman" w:hint="eastAsia"/>
              </w:rPr>
              <w:t>場　　　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jc w:val="center"/>
              <w:rPr>
                <w:rFonts w:ascii="ＭＳ 明朝" w:cs="Times New Roman"/>
              </w:rPr>
            </w:pPr>
            <w:r w:rsidRPr="00C11A71">
              <w:rPr>
                <w:rFonts w:ascii="ＭＳ 明朝" w:cs="Times New Roman" w:hint="eastAsia"/>
              </w:rPr>
              <w:t>備　考</w:t>
            </w:r>
          </w:p>
        </w:tc>
      </w:tr>
      <w:tr w:rsidR="00C11A71" w:rsidRPr="00C11A71" w:rsidTr="00DC3FAE">
        <w:trPr>
          <w:trHeight w:val="471"/>
        </w:trPr>
        <w:tc>
          <w:tcPr>
            <w:tcW w:w="1718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C11A71" w:rsidRPr="00C11A71" w:rsidTr="00DC3FAE">
        <w:trPr>
          <w:trHeight w:val="471"/>
        </w:trPr>
        <w:tc>
          <w:tcPr>
            <w:tcW w:w="1718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C11A71" w:rsidRPr="00C11A71" w:rsidTr="00DC3FAE">
        <w:trPr>
          <w:trHeight w:val="471"/>
        </w:trPr>
        <w:tc>
          <w:tcPr>
            <w:tcW w:w="1718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C11A71" w:rsidRPr="00C11A71" w:rsidTr="00DC3FAE">
        <w:trPr>
          <w:trHeight w:val="471"/>
        </w:trPr>
        <w:tc>
          <w:tcPr>
            <w:tcW w:w="1718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1A71" w:rsidRPr="00C11A71" w:rsidRDefault="00C11A71" w:rsidP="00C11A71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</w:tbl>
    <w:p w:rsidR="00C11A71" w:rsidRPr="00C11A71" w:rsidRDefault="00C11A71" w:rsidP="00C11A71">
      <w:pPr>
        <w:adjustRightInd/>
        <w:jc w:val="left"/>
        <w:rPr>
          <w:rFonts w:ascii="ＭＳ 明朝" w:cs="Times New Roman"/>
        </w:rPr>
      </w:pPr>
    </w:p>
    <w:p w:rsidR="00C11A71" w:rsidRPr="00C11A71" w:rsidRDefault="00C11A71" w:rsidP="00C11A71">
      <w:pPr>
        <w:adjustRightInd/>
        <w:rPr>
          <w:rFonts w:cs="Times New Roman"/>
        </w:rPr>
      </w:pPr>
      <w:r w:rsidRPr="00C11A71">
        <w:rPr>
          <w:rFonts w:cs="Times New Roman"/>
        </w:rPr>
        <w:t xml:space="preserve">     </w:t>
      </w:r>
      <w:r w:rsidRPr="00C11A71">
        <w:rPr>
          <w:rFonts w:hint="eastAsia"/>
        </w:rPr>
        <w:t>（７）府外転飼予定</w:t>
      </w:r>
      <w:r w:rsidRPr="00C11A71">
        <w:rPr>
          <w:rFonts w:cs="Times New Roman"/>
        </w:rPr>
        <w:t xml:space="preserve">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1141"/>
        <w:gridCol w:w="3379"/>
        <w:gridCol w:w="1134"/>
      </w:tblGrid>
      <w:tr w:rsidR="00C11A71" w:rsidRPr="00C11A71" w:rsidTr="00DC3FAE">
        <w:trPr>
          <w:trHeight w:val="598"/>
        </w:trPr>
        <w:tc>
          <w:tcPr>
            <w:tcW w:w="2710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jc w:val="center"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転　飼　先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jc w:val="center"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蜂群数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jc w:val="center"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転飼の期間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jc w:val="center"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備　考</w:t>
            </w:r>
          </w:p>
        </w:tc>
      </w:tr>
      <w:tr w:rsidR="00C11A71" w:rsidRPr="00C11A71" w:rsidTr="00DC3FAE">
        <w:trPr>
          <w:trHeight w:val="598"/>
        </w:trPr>
        <w:tc>
          <w:tcPr>
            <w:tcW w:w="2710" w:type="dxa"/>
            <w:shd w:val="clear" w:color="auto" w:fill="auto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ind w:left="1193" w:hangingChars="497" w:hanging="1193"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　年　　月　　日から</w:t>
            </w:r>
          </w:p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　年　　月　　日まで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</w:p>
        </w:tc>
      </w:tr>
      <w:tr w:rsidR="00C11A71" w:rsidRPr="00C11A71" w:rsidTr="00DC3FAE">
        <w:trPr>
          <w:trHeight w:val="598"/>
        </w:trPr>
        <w:tc>
          <w:tcPr>
            <w:tcW w:w="2710" w:type="dxa"/>
            <w:shd w:val="clear" w:color="auto" w:fill="auto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 xml:space="preserve">　　　年　　月　　日から</w:t>
            </w:r>
          </w:p>
          <w:p w:rsidR="00C11A71" w:rsidRPr="00C11A71" w:rsidRDefault="00C11A71" w:rsidP="00C11A71">
            <w:pPr>
              <w:adjustRightInd/>
              <w:ind w:firstLineChars="300" w:firstLine="720"/>
              <w:rPr>
                <w:rFonts w:cs="Times New Roman"/>
              </w:rPr>
            </w:pPr>
            <w:r w:rsidRPr="00C11A71">
              <w:rPr>
                <w:rFonts w:cs="Times New Roman" w:hint="eastAsia"/>
              </w:rPr>
              <w:t>年　　月　　日まで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A71" w:rsidRPr="00C11A71" w:rsidRDefault="00C11A71" w:rsidP="00C11A71">
            <w:pPr>
              <w:adjustRightInd/>
              <w:rPr>
                <w:rFonts w:cs="Times New Roman"/>
              </w:rPr>
            </w:pPr>
          </w:p>
        </w:tc>
      </w:tr>
    </w:tbl>
    <w:p w:rsidR="00C11A71" w:rsidRPr="00C11A71" w:rsidRDefault="00C11A71" w:rsidP="00C11A71">
      <w:pPr>
        <w:adjustRightInd/>
        <w:rPr>
          <w:rFonts w:cs="Times New Roman"/>
        </w:rPr>
      </w:pPr>
      <w:r w:rsidRPr="00C11A71">
        <w:rPr>
          <w:rFonts w:cs="Times New Roman"/>
        </w:rPr>
        <w:t xml:space="preserve">  </w:t>
      </w:r>
    </w:p>
    <w:p w:rsidR="00C11A71" w:rsidRPr="00C11A71" w:rsidRDefault="00C11A71" w:rsidP="00C11A71">
      <w:pPr>
        <w:adjustRightInd/>
        <w:rPr>
          <w:rFonts w:cs="Times New Roman"/>
        </w:rPr>
      </w:pPr>
    </w:p>
    <w:p w:rsidR="00BE530A" w:rsidRDefault="00BE530A" w:rsidP="00963B1F">
      <w:pPr>
        <w:adjustRightInd/>
        <w:spacing w:line="274" w:lineRule="exact"/>
        <w:rPr>
          <w:rFonts w:ascii="ＭＳ 明朝" w:cs="Times New Roman"/>
        </w:rPr>
      </w:pPr>
    </w:p>
    <w:sectPr w:rsidR="00BE530A" w:rsidSect="00C11A71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BF" w:rsidRDefault="00B762BF">
      <w:r>
        <w:separator/>
      </w:r>
    </w:p>
  </w:endnote>
  <w:endnote w:type="continuationSeparator" w:id="0">
    <w:p w:rsidR="00B762BF" w:rsidRDefault="00B7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BF" w:rsidRDefault="00B762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62BF" w:rsidRDefault="00B7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A8A"/>
    <w:multiLevelType w:val="hybridMultilevel"/>
    <w:tmpl w:val="F08CD716"/>
    <w:lvl w:ilvl="0" w:tplc="D94E025C">
      <w:start w:val="2"/>
      <w:numFmt w:val="decimalFullWidth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2DEC6EA1"/>
    <w:multiLevelType w:val="hybridMultilevel"/>
    <w:tmpl w:val="0F28E244"/>
    <w:lvl w:ilvl="0" w:tplc="E712202E">
      <w:start w:val="4"/>
      <w:numFmt w:val="decimalFullWidth"/>
      <w:lvlText w:val="（%1）"/>
      <w:lvlJc w:val="left"/>
      <w:pPr>
        <w:ind w:left="13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3E895AB5"/>
    <w:multiLevelType w:val="hybridMultilevel"/>
    <w:tmpl w:val="FB7EBF3C"/>
    <w:lvl w:ilvl="0" w:tplc="BF56F142">
      <w:start w:val="1"/>
      <w:numFmt w:val="decimalFullWidth"/>
      <w:lvlText w:val="（%1）"/>
      <w:lvlJc w:val="left"/>
      <w:pPr>
        <w:ind w:left="143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" w15:restartNumberingAfterBreak="0">
    <w:nsid w:val="72A73DAD"/>
    <w:multiLevelType w:val="hybridMultilevel"/>
    <w:tmpl w:val="6B8EB350"/>
    <w:lvl w:ilvl="0" w:tplc="F3AE12B0">
      <w:start w:val="2"/>
      <w:numFmt w:val="decimalFullWidth"/>
      <w:lvlText w:val="（%1）"/>
      <w:lvlJc w:val="left"/>
      <w:pPr>
        <w:ind w:left="13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1F"/>
    <w:rsid w:val="000021E6"/>
    <w:rsid w:val="00024F5B"/>
    <w:rsid w:val="00127280"/>
    <w:rsid w:val="002A6099"/>
    <w:rsid w:val="004023F3"/>
    <w:rsid w:val="00451A5B"/>
    <w:rsid w:val="0046516E"/>
    <w:rsid w:val="004E2057"/>
    <w:rsid w:val="006802F2"/>
    <w:rsid w:val="008535EF"/>
    <w:rsid w:val="008B43E7"/>
    <w:rsid w:val="00963B1F"/>
    <w:rsid w:val="00B46213"/>
    <w:rsid w:val="00B762BF"/>
    <w:rsid w:val="00BE530A"/>
    <w:rsid w:val="00C01D2F"/>
    <w:rsid w:val="00C11A71"/>
    <w:rsid w:val="00CD7F18"/>
    <w:rsid w:val="00DA2224"/>
    <w:rsid w:val="00EA41FE"/>
    <w:rsid w:val="00EF5A0C"/>
    <w:rsid w:val="00F2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1C6E6"/>
  <w14:defaultImageDpi w14:val="0"/>
  <w15:docId w15:val="{4269F60E-F333-4702-B8D2-2615661F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3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5EF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3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5EF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ut3205@UJITAWARA</cp:lastModifiedBy>
  <cp:revision>3</cp:revision>
  <dcterms:created xsi:type="dcterms:W3CDTF">2021-02-01T01:47:00Z</dcterms:created>
  <dcterms:modified xsi:type="dcterms:W3CDTF">2021-02-01T04:35:00Z</dcterms:modified>
</cp:coreProperties>
</file>